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347b3d2-951f-47b6-9642-e1ebe7044971.jpg"/>
                    <pic:cNvPicPr/>
                  </pic:nvPicPr>
                  <pic:blipFill>
                    <a:blip r:embed="rId9"/>
                    <a:stretch>
                      <a:fillRect/>
                    </a:stretch>
                  </pic:blipFill>
                  <pic:spPr>
                    <a:xfrm>
                      <a:off x="0" y="0"/>
                      <a:ext cx="5486400" cy="3135086"/>
                    </a:xfrm>
                    <a:prstGeom prst="rect"/>
                  </pic:spPr>
                </pic:pic>
              </a:graphicData>
            </a:graphic>
          </wp:inline>
        </w:drawing>
      </w:r>
    </w:p>
    <w:p>
      <w:r>
        <w:t>La integración de enfoques complementarios en los planes de acción para mejorar el sueño es un paso crucial en el proceso de acompañamiento del Sleep Coach. No se trata simplemente de yuxtaponer diferentes técnicas, sino de crear una sinergia entre ellas para optimizar sus beneficios y responder de manera personalizada a las necesidades de cada cliente. El Sleep Coach debe mostrar discernimiento y creatividad para diseñar planes de acción a medida, tomando en cuenta las preferencias, las restricciones y los objetivos específicos de cada persona.</w:t>
        <w:br/>
        <w:br/>
        <w:t>Para integrar de manera coherente los enfoques complementarios en un plan de acción, el Sleep Coach puede seguir un proceso en varias etapas:</w:t>
        <w:br/>
        <w:t>1. Evaluar las necesidades y expectativas del cliente: a través de una entrevista exhaustiva, el Sleep Coach identifica los problemas de sueño, los factores de estrés, los hábitos de vida y las posibles contraindicaciones médicas. Esta etapa permite enfocarse en los enfoques más relevantes y definir objetivos realistas.</w:t>
        <w:br/>
        <w:t>2. Seleccionar los enfoques complementarios adecuados: dependiendo del perfil del cliente, el Sleep Coach propone una combinación de enfoques que pueden incluir técnicas de relajación (coherencia cardíaca, meditación), prácticas psicocorporales (yoga, tai-chi), herramientas de manejo del estrés (aromaterapia, masaje) y estrategias de regulación de ritmos circadianos (terapia con luz, manejo de la exposición a la luz). La elección de los enfoques debe tomar en cuenta las preferencias del cliente, su motivación y su capacidad para integrarlos en su vida diaria.</w:t>
        <w:br/>
        <w:t>3. Organizar los enfoques en un plan de acción estructurado: el Sleep Coach elabora un plan de acción detallado, especificando los objetivos a corto y mediano plazo, los diferentes enfoques a implementar, su frecuencia y duración. Es importante priorizar las intervenciones e introducirlas gradualmente para no sobrecargar al cliente y fomentar una integración duradera de nuevos hábitos.</w:t>
        <w:br/>
        <w:t>4. Enseñar y guiar la práctica de enfoques complementarios: el Sleep Coach se toma el tiempo para explicar cada enfoque, demostrar las técnicas y acompañar al cliente en su aplicación. Puede ofrecer sesiones individuales o talleres grupales para transmitir el conocimiento y las habilidades necesarias, asegurándose de que el cliente comprenda y domine las herramientas.</w:t>
        <w:br/>
        <w:t>5. Garantizar un seguimiento regular y ajustar el plan de acción: el Sleep Coach programa sesiones de seguimiento para evaluar el progreso, recoger los comentarios del cliente y ajustar el plan de acción si es necesario. Este seguimiento permite fortalecer la motivación, superar posibles dificultades y celebrar los éxitos. El Sleep Coach puede proponer ajustes o introducir nuevos enfoques en función de la evolución de las necesidades del cliente.</w:t>
        <w:br/>
        <w:br/>
        <w:t>Por ejemplo, para una cliente estresada y propensa al insomnio inicial, el Sleep Coach podría sugerir un plan de acción que combine la práctica diaria de la coherencia cardíaca (10 minutos por la mañana y por la noche), sesiones de yoga suave al final de la jornada (30 minutos, 3 veces a la semana), el uso de aceites esenciales calmantes en difusión por la noche y la incorporación de técnicas de meditación antes de acostarse. Paralelamente, podría recomendar una gestión de la exposición a la luz (favorecer la luz natural por la mañana, limitar las pantallas por la noche) y modificaciones en el entorno de sueño (temperatura fresca, ropa de cama cómoda, oscuridad). El plan de acción se introduciría de manera progresiva, comenzando con las técnicas de relajación e incorporando posteriormente las prácticas psicocorporales y las herramientas sensoriales. Sesiones de seguimiento semanales permitirían evaluar la adhesión al plan, reforzar lo aprendido y ajustar las estrategias si es necesario.</w:t>
        <w:br/>
        <w:br/>
        <w:t>La integración de enfoques complementarios en los planes de acción del Sleep Coach requiere una visión global de la persona, experiencia en las diferentes técnicas y la capacidad de combinarlos de manera sinérgica. Al crear planes de acción personalizados, evolutivos y coherentes, el Sleep Coach ofrece a sus clientes las claves para mejorar su sueño de manera duradera, reforzar su bienestar y desarrollar su autonomía en la gestión de su capital de sueño.</w:t>
        <w:br/>
        <w:br/>
        <w:t>Puntos claves:</w:t>
        <w:br/>
        <w:br/>
        <w:t>- La integración de enfoques complementarios en los planes de acción del Sleep Coach debe crear una sinergia para optimizar sus beneficios y responder a las necesidades de cada cliente de manera personalizada.</w:t>
        <w:br/>
        <w:br/>
        <w:t>- El proceso de integración incluye varias etapas: evaluar las necesidades del cliente, seleccionar enfoques adecuados, organizar un plan de acción estructurado, enseñar técnicas y garantizar un seguimiento regular.</w:t>
        <w:br/>
        <w:br/>
        <w:t>- La elección de los enfoques debe tomar en cuenta las preferencias, la motivación y la capacidad del cliente para integrarlos en su vida diaria.</w:t>
        <w:br/>
        <w:br/>
        <w:t>- El plan de acción debe ser detallado, progresivo y ajustable en función de la evolución de las necesidades del cliente.</w:t>
        <w:br/>
        <w:br/>
        <w:t>- El Sleep Coach debe transmitir el conocimiento y las habilidades necesarias para la práctica de los enfoques complementarios y asegurarse de que el cliente los domine.</w:t>
        <w:br/>
        <w:br/>
        <w:t>- Un seguimiento regular permite fortalecer la motivación, superar las dificultades, celebrar los éxitos y adaptar el plan de acción si es necesario.</w:t>
        <w:br/>
        <w:br/>
        <w:t>- El éxito en la integración de enfoques complementarios requiere una visión global, experiencia técnica y la capacidad de combinarlos de manera sinérgica y personalizada para mejorar de manera duradera el sueño y el bienestar del cliente.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